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76AA" w14:textId="4DBDED56" w:rsidR="004F0EE0" w:rsidRPr="004F0EE0" w:rsidRDefault="00773B76" w:rsidP="004F0EE0">
      <w:pPr>
        <w:keepNext/>
        <w:numPr>
          <w:ilvl w:val="3"/>
          <w:numId w:val="0"/>
        </w:numPr>
        <w:tabs>
          <w:tab w:val="num" w:pos="0"/>
        </w:tabs>
        <w:spacing w:before="120" w:after="240" w:line="240" w:lineRule="auto"/>
        <w:ind w:left="864" w:hanging="864"/>
        <w:jc w:val="center"/>
        <w:outlineLvl w:val="3"/>
        <w:rPr>
          <w:rFonts w:ascii="Times New Roman" w:eastAsia="Calibri" w:hAnsi="Times New Roman" w:cs="Times New Roman"/>
          <w:b/>
          <w:sz w:val="28"/>
          <w:lang w:eastAsia="zh-CN"/>
        </w:rPr>
      </w:pPr>
      <w:r>
        <w:rPr>
          <w:rFonts w:ascii="Times New Roman" w:eastAsia="Calibri" w:hAnsi="Times New Roman" w:cs="Times New Roman"/>
          <w:b/>
          <w:caps/>
          <w:sz w:val="28"/>
          <w:lang w:eastAsia="zh-CN"/>
        </w:rPr>
        <w:t>Z1</w:t>
      </w:r>
      <w:r w:rsidR="004F0EE0" w:rsidRPr="004F0EE0">
        <w:rPr>
          <w:rFonts w:ascii="Times New Roman" w:eastAsia="Calibri" w:hAnsi="Times New Roman" w:cs="Times New Roman"/>
          <w:b/>
          <w:caps/>
          <w:sz w:val="28"/>
          <w:lang w:eastAsia="zh-CN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F0EE0" w:rsidRPr="004F0EE0" w14:paraId="40F0FA0E" w14:textId="77777777" w:rsidTr="002F34F5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1C51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30FB" w14:textId="0DB880DC" w:rsidR="004F0EE0" w:rsidRPr="004F0EE0" w:rsidRDefault="004F0EE0" w:rsidP="004F0EE0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napToGrid w:val="0"/>
              <w:spacing w:before="40" w:after="40" w:line="240" w:lineRule="auto"/>
              <w:ind w:left="864" w:hanging="864"/>
              <w:outlineLvl w:val="3"/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 xml:space="preserve">Praktyka zawodowa </w:t>
            </w:r>
            <w:r w:rsidR="0041163F">
              <w:rPr>
                <w:rFonts w:ascii="Times New Roman" w:eastAsia="Calibri" w:hAnsi="Times New Roman" w:cs="Times New Roman"/>
                <w:b/>
                <w:sz w:val="28"/>
                <w:lang w:eastAsia="zh-CN"/>
              </w:rPr>
              <w:t>cz. 1</w:t>
            </w:r>
          </w:p>
        </w:tc>
      </w:tr>
    </w:tbl>
    <w:p w14:paraId="77B5C213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caps/>
          <w:smallCaps/>
          <w:sz w:val="24"/>
          <w:lang w:eastAsia="zh-CN"/>
        </w:rPr>
        <w:t xml:space="preserve">1.  </w:t>
      </w: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1C965487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34EB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6C1D" w14:textId="0F9458E3" w:rsidR="004F0EE0" w:rsidRPr="004F0EE0" w:rsidRDefault="008302C6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Zarządzanie</w:t>
            </w:r>
          </w:p>
        </w:tc>
      </w:tr>
      <w:tr w:rsidR="004F0EE0" w:rsidRPr="004F0EE0" w14:paraId="72A04D85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772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61F8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Stacjonarne/niestacjonarne</w:t>
            </w:r>
          </w:p>
        </w:tc>
      </w:tr>
      <w:tr w:rsidR="004F0EE0" w:rsidRPr="004F0EE0" w14:paraId="17642419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CCD9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591B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Studia I stopnia</w:t>
            </w:r>
          </w:p>
        </w:tc>
      </w:tr>
      <w:tr w:rsidR="004F0EE0" w:rsidRPr="004F0EE0" w14:paraId="570BC3CF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8AE7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A620" w14:textId="77777777" w:rsidR="004F0EE0" w:rsidRPr="004F0EE0" w:rsidRDefault="004F0EE0" w:rsidP="004F0EE0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</w:tbl>
    <w:p w14:paraId="7963C026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669F9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2CF7DDA" w14:textId="77777777" w:rsidR="004F0EE0" w:rsidRPr="004F0EE0" w:rsidRDefault="004F0EE0" w:rsidP="004F0EE0">
      <w:pPr>
        <w:tabs>
          <w:tab w:val="left" w:pos="-5643"/>
        </w:tabs>
        <w:overflowPunct w:val="0"/>
        <w:autoSpaceDE w:val="0"/>
        <w:spacing w:before="40" w:after="4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4F0EE0" w:rsidRPr="004F0EE0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F0EE0" w:rsidRPr="004F0EE0" w14:paraId="7C5206A4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B40A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C50A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  <w:tr w:rsidR="004F0EE0" w:rsidRPr="004F0EE0" w14:paraId="08CBE406" w14:textId="77777777" w:rsidTr="002F34F5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C500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81EB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</w:tr>
    </w:tbl>
    <w:p w14:paraId="10F770E1" w14:textId="77777777" w:rsidR="004F0EE0" w:rsidRPr="004F0EE0" w:rsidRDefault="004F0EE0" w:rsidP="004F0EE0">
      <w:pPr>
        <w:spacing w:before="240" w:after="4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F0EE0" w:rsidRPr="004F0EE0" w14:paraId="47F7189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322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A7713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praktyczny</w:t>
            </w:r>
          </w:p>
        </w:tc>
      </w:tr>
      <w:tr w:rsidR="004F0EE0" w:rsidRPr="004F0EE0" w14:paraId="501FEE55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99CB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F663" w14:textId="23D2A159" w:rsidR="004F0EE0" w:rsidRPr="004F0EE0" w:rsidRDefault="0041163F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10</w:t>
            </w:r>
          </w:p>
        </w:tc>
      </w:tr>
      <w:tr w:rsidR="004F0EE0" w:rsidRPr="004F0EE0" w14:paraId="112CDB8A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71FD2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BF89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polski</w:t>
            </w:r>
          </w:p>
        </w:tc>
      </w:tr>
      <w:tr w:rsidR="004F0EE0" w:rsidRPr="004F0EE0" w14:paraId="7372D0B1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FEC6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2.4. </w:t>
            </w:r>
            <w:r w:rsidRPr="004F0EE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zh-CN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0A9E6" w14:textId="2E5DCCD7" w:rsidR="004F0EE0" w:rsidRPr="004F0EE0" w:rsidRDefault="00FE3853" w:rsidP="0041163F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 xml:space="preserve">V </w:t>
            </w:r>
          </w:p>
        </w:tc>
      </w:tr>
      <w:tr w:rsidR="004F0EE0" w:rsidRPr="004F0EE0" w14:paraId="23293DC7" w14:textId="77777777" w:rsidTr="002F34F5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D1083" w14:textId="77777777" w:rsidR="004F0EE0" w:rsidRPr="004F0EE0" w:rsidRDefault="004F0EE0" w:rsidP="004F0EE0">
            <w:pPr>
              <w:tabs>
                <w:tab w:val="left" w:pos="-5643"/>
              </w:tabs>
              <w:overflowPunct w:val="0"/>
              <w:autoSpaceDE w:val="0"/>
              <w:spacing w:before="40" w:after="40" w:line="240" w:lineRule="auto"/>
              <w:ind w:left="360"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2EF4" w14:textId="77777777" w:rsidR="004F0EE0" w:rsidRPr="004F0EE0" w:rsidRDefault="004F0EE0" w:rsidP="004F0EE0">
            <w:pPr>
              <w:snapToGrid w:val="0"/>
              <w:spacing w:before="40" w:after="4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-</w:t>
            </w:r>
          </w:p>
        </w:tc>
      </w:tr>
    </w:tbl>
    <w:p w14:paraId="0033CDF1" w14:textId="77777777" w:rsidR="004F0EE0" w:rsidRPr="004F0EE0" w:rsidRDefault="004F0EE0" w:rsidP="004F0EE0">
      <w:pPr>
        <w:numPr>
          <w:ilvl w:val="0"/>
          <w:numId w:val="1"/>
        </w:numPr>
        <w:spacing w:before="240" w:after="60" w:line="240" w:lineRule="auto"/>
        <w:rPr>
          <w:rFonts w:ascii="Times New Roman" w:eastAsia="Calibri" w:hAnsi="Times New Roman" w:cs="Times New Roman"/>
          <w:b/>
          <w:smallCaps/>
          <w:sz w:val="24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Efekty uczenia się i sposób prowadzenia zajęć</w:t>
      </w:r>
    </w:p>
    <w:p w14:paraId="5E705770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Cele przedmiotu </w:t>
      </w:r>
    </w:p>
    <w:p w14:paraId="16D749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4F0EE0" w:rsidRPr="004F0EE0" w14:paraId="2B6F9179" w14:textId="77777777" w:rsidTr="002F34F5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1AF02F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07D2134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B2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Cele przedmiotu</w:t>
            </w:r>
          </w:p>
        </w:tc>
      </w:tr>
      <w:tr w:rsidR="004F0EE0" w:rsidRPr="004F0EE0" w14:paraId="2B268041" w14:textId="77777777" w:rsidTr="002F34F5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722C90A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2B6D56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52B1E21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13064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7E54C6E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Głównym celem praktyki zawodowej jest wzmocnienie praktycznego charakteru programu studiów na kierunku Zarządzanie, w tym </w:t>
            </w:r>
            <w:r w:rsid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</w:t>
            </w:r>
            <w:r w:rsidR="00F75003" w:rsidRPr="00F7500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aznajomienie studentów z praktycznymi zagadnieniami związanymi z wybranym kierunkiem kształcenia oraz realiami wykonywania zawodu, poprzez umożliwienie zdobycia wiedzy, doświadczeń, umiejętności oraz ukształtowania postaw w rzeczywistych warunkach funkcjonowania podmiotu (przedsiębiorstwa, instytucji lub organizacji).</w:t>
            </w:r>
          </w:p>
        </w:tc>
      </w:tr>
      <w:tr w:rsidR="004F0EE0" w:rsidRPr="004F0EE0" w14:paraId="2BEC5206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D3A724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63FE2CB" w14:textId="77777777" w:rsidR="004F0EE0" w:rsidRPr="004F0EE0" w:rsidRDefault="00520991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Poznanie specyfiki pracy w firmach prywatnych, instytucjach publicznych i organizacjach pozarządowych</w:t>
            </w:r>
          </w:p>
        </w:tc>
      </w:tr>
      <w:tr w:rsidR="004F0EE0" w:rsidRPr="004F0EE0" w14:paraId="582594D4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13869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C1E7971" w14:textId="2B4FA3E2" w:rsidR="004F0EE0" w:rsidRPr="004F0EE0" w:rsidRDefault="00AE61D6" w:rsidP="004F0EE0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Kształtowanie</w:t>
            </w:r>
            <w:r w:rsidR="00520991"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umiejętności, diagnozowania, rozpoznania i rozwiązywania problemów zawodowych, prawidłowego określania priorytetów, a także rozwijanie cech osobowych oraz kompetencji społecznych związanych z pracą, takich jak odpowiedzialność i etyczne zachowanie.</w:t>
            </w:r>
          </w:p>
        </w:tc>
      </w:tr>
      <w:tr w:rsidR="00520991" w:rsidRPr="004F0EE0" w14:paraId="2ED461F0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CB6C5F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094CCE" w14:textId="6C843F2F" w:rsidR="00520991" w:rsidRPr="0069471B" w:rsidRDefault="00520991" w:rsidP="007B220E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  <w:jc w:val="left"/>
            </w:pPr>
            <w:r>
              <w:t xml:space="preserve">Zweryfikowanie i uzupełnienie rzeczywistych kompetencji zawodowych studenta poprzez włączenie go w </w:t>
            </w:r>
            <w:r w:rsidR="007B220E">
              <w:t>działania organizacji</w:t>
            </w:r>
            <w:r>
              <w:t xml:space="preserve">. </w:t>
            </w:r>
            <w:r w:rsidRPr="003C7DA3">
              <w:t>Dotyczy to także odpowiedzialności za po</w:t>
            </w:r>
            <w:r>
              <w:t>wierzane zadania, pracy zespoło</w:t>
            </w:r>
            <w:r w:rsidRPr="003C7DA3">
              <w:t>wej, pracy w określonej strukturze zależności.</w:t>
            </w:r>
          </w:p>
        </w:tc>
      </w:tr>
      <w:tr w:rsidR="00520991" w:rsidRPr="004F0EE0" w14:paraId="50D47EDE" w14:textId="77777777" w:rsidTr="002F34F5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4BE0BA1" w14:textId="77777777" w:rsidR="00520991" w:rsidRPr="004F0EE0" w:rsidRDefault="00520991" w:rsidP="00520991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9D0F85B" w14:textId="5ACC19DE" w:rsidR="00520991" w:rsidRPr="004F0EE0" w:rsidRDefault="00520991" w:rsidP="007B220E">
            <w:pPr>
              <w:tabs>
                <w:tab w:val="left" w:pos="-5814"/>
                <w:tab w:val="left" w:pos="426"/>
                <w:tab w:val="left" w:pos="720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2099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Konfrontacja wiedzy i umiejętności zdobytej w czasie studiów z prakty</w:t>
            </w:r>
            <w:r w:rsidR="007B22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ką z obszaru zarządzania firmą.</w:t>
            </w:r>
          </w:p>
        </w:tc>
      </w:tr>
    </w:tbl>
    <w:p w14:paraId="0313F341" w14:textId="77777777" w:rsidR="004F0EE0" w:rsidRPr="004F0EE0" w:rsidRDefault="004F0EE0" w:rsidP="004F0EE0">
      <w:pPr>
        <w:tabs>
          <w:tab w:val="left" w:pos="-5814"/>
          <w:tab w:val="left" w:pos="720"/>
        </w:tabs>
        <w:overflowPunct w:val="0"/>
        <w:autoSpaceDE w:val="0"/>
        <w:spacing w:before="240" w:after="60" w:line="240" w:lineRule="auto"/>
        <w:ind w:left="714" w:hanging="357"/>
        <w:jc w:val="both"/>
        <w:textAlignment w:val="baseline"/>
        <w:rPr>
          <w:rFonts w:ascii="Times New Roman" w:eastAsia="Verdana" w:hAnsi="Times New Roman" w:cs="Times New Roman"/>
          <w:sz w:val="20"/>
          <w:szCs w:val="18"/>
          <w:lang w:eastAsia="zh-CN"/>
        </w:rPr>
      </w:pPr>
    </w:p>
    <w:p w14:paraId="2F67A79B" w14:textId="77777777" w:rsidR="004F0EE0" w:rsidRPr="004F0EE0" w:rsidRDefault="004F0EE0" w:rsidP="004F0EE0">
      <w:pPr>
        <w:numPr>
          <w:ilvl w:val="1"/>
          <w:numId w:val="1"/>
        </w:numPr>
        <w:tabs>
          <w:tab w:val="left" w:pos="-5814"/>
          <w:tab w:val="left" w:pos="720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Przedmiotowe efekty uczenia się, z podziałem na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wiedzę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umiejętności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 i </w:t>
      </w:r>
      <w:r w:rsidRPr="004F0EE0">
        <w:rPr>
          <w:rFonts w:ascii="Times New Roman" w:eastAsia="Times New Roman" w:hAnsi="Times New Roman" w:cs="Times New Roman"/>
          <w:b/>
          <w:smallCaps/>
          <w:szCs w:val="20"/>
          <w:lang w:eastAsia="zh-CN"/>
        </w:rPr>
        <w:t>kompetencje</w:t>
      </w: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, wraz z odniesieniem do kierunkowych efektów uczenia się</w:t>
      </w:r>
    </w:p>
    <w:p w14:paraId="3695B87B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6747"/>
        <w:gridCol w:w="1984"/>
      </w:tblGrid>
      <w:tr w:rsidR="004F0EE0" w:rsidRPr="004F0EE0" w14:paraId="3786D6CB" w14:textId="77777777" w:rsidTr="002F34F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28F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57B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Opis przedmiotowych efektów </w:t>
            </w: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br/>
              <w:t>uczenia się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C1B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 xml:space="preserve">Odniesienie do </w:t>
            </w: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br/>
              <w:t>kierunkowych efektów</w:t>
            </w:r>
          </w:p>
          <w:p w14:paraId="1ED6F52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zh-CN"/>
              </w:rPr>
              <w:t>uczenia się (symbole)</w:t>
            </w:r>
          </w:p>
        </w:tc>
      </w:tr>
      <w:tr w:rsidR="004F0EE0" w:rsidRPr="004F0EE0" w14:paraId="07DAB7DB" w14:textId="77777777" w:rsidTr="002F34F5">
        <w:trPr>
          <w:cantSplit/>
          <w:trHeight w:val="55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017D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E6C9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6B6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F0EE0" w:rsidRPr="004F0EE0" w14:paraId="6A551D7D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CCC07D3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wiedzy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zna i rozumie</w:t>
            </w:r>
          </w:p>
        </w:tc>
      </w:tr>
      <w:tr w:rsidR="0041163F" w:rsidRPr="004F0EE0" w14:paraId="2580680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93DB8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1989B" w14:textId="35ACC7A0" w:rsidR="0041163F" w:rsidRPr="004F0EE0" w:rsidRDefault="0041163F" w:rsidP="004116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rofil działalności oraz strukturę organizacji/instytucji/firmy, w której odbywana jest praktyka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zakres działania komórek organizacyjnych i stanowisk, w miejscu gdzie odbywana jest praktyka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366DE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Z1_W01</w:t>
            </w:r>
          </w:p>
          <w:p w14:paraId="1585A52C" w14:textId="4BA7BE31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Z1_W04</w:t>
            </w:r>
          </w:p>
          <w:p w14:paraId="64D6718A" w14:textId="62240035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Z1_W07</w:t>
            </w:r>
          </w:p>
          <w:p w14:paraId="17C10D9B" w14:textId="6992AEEA" w:rsidR="0041163F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Z1_W08</w:t>
            </w:r>
          </w:p>
          <w:p w14:paraId="7476DE1A" w14:textId="5A933428" w:rsidR="004730F2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Z1_W09</w:t>
            </w:r>
          </w:p>
          <w:p w14:paraId="6FB3CCBA" w14:textId="5C8C6D84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Z1_W10</w:t>
            </w:r>
          </w:p>
          <w:p w14:paraId="1252504D" w14:textId="67F95D2A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Z1_W11</w:t>
            </w:r>
          </w:p>
          <w:p w14:paraId="6477F9B5" w14:textId="61F71865" w:rsidR="004730F2" w:rsidRDefault="004730F2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Z1_W12</w:t>
            </w:r>
          </w:p>
          <w:p w14:paraId="6FF20C0D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  <w:p w14:paraId="72684733" w14:textId="7AAA3B59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1D4D1C5D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2317ED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9BAF6" w14:textId="1BC837C9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kty prawne, przepisy i zasady regulujące funkcjonowanie zakładu pracy, w którym odbywana jest praktyka (w tym zasady BHP i RODO)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D5D" w14:textId="77777777" w:rsidR="0041163F" w:rsidRPr="004F0EE0" w:rsidRDefault="0041163F" w:rsidP="004116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11B95BDB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45CDC3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39199" w14:textId="7E8B9419" w:rsidR="0041163F" w:rsidRPr="00627151" w:rsidRDefault="0041163F" w:rsidP="004116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Najważniejsze rodzaje funkcjonujących w miejscu odbywania praktyki dokumentów i sposoby ich obiegu, a także sposoby ich sporządzania i archiwizowania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579AB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3E65872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05A605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ECFE7" w14:textId="40BE5521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wiedzę o charakterze i metodyce realizacji różnorodnych zadań w obszarze zarządzania oraz narzędzi wspomagających ich realizację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AB2B3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224636B1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BB19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956E2" w14:textId="586D4467" w:rsidR="0041163F" w:rsidRPr="00627151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arzędzia i kanały związane z przepływem informacji w organizacji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6F232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50054F89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CE58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FA72B" w14:textId="003F4FF7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wiedzę z zakresu zarządzania m. in. dotyczącą zarządzania ludźmi, zarządzania firmą, negocjacji i mediacji, działań marketingowych, podstaw przedsiębiorczości umożliwiającą pomoc w realizacji zadań praktycznych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CFF26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7451966" w14:textId="77777777" w:rsidTr="009E4A06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28D6" w14:textId="77777777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30936E" w14:textId="3E8CB6F6" w:rsidR="0041163F" w:rsidRPr="00627151" w:rsidRDefault="0041163F" w:rsidP="004116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Zna źródła pozyskiwania danych i informacji niezbędnych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do </w:t>
            </w:r>
            <w:r w:rsidRPr="007321F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wsparcia organizacji w realizacji procesów planowania, organizowania, motywowania, kontroli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9495D6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7A892A2A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EC0BB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zh-CN"/>
              </w:rPr>
              <w:t>umiejętności</w:t>
            </w: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potrafi</w:t>
            </w:r>
          </w:p>
        </w:tc>
      </w:tr>
      <w:tr w:rsidR="0041163F" w:rsidRPr="004F0EE0" w14:paraId="3CB4AA22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3752E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36F0F" w14:textId="471B09CF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Przygotować stanowisko pracy oraz korzystać zgodnie z zasadami BHP z zasobów przedsiębiorstwa/instytucji niezbędnych do wykonywania pracy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6B753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Z1_U02</w:t>
            </w:r>
          </w:p>
          <w:p w14:paraId="013806B4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Z1_U04</w:t>
            </w:r>
          </w:p>
          <w:p w14:paraId="01ADCC76" w14:textId="15DA3E39" w:rsidR="0041163F" w:rsidRDefault="0041163F" w:rsidP="004730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Z1_U05</w:t>
            </w:r>
          </w:p>
          <w:p w14:paraId="4426DEF5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Z1_U10</w:t>
            </w:r>
          </w:p>
          <w:p w14:paraId="4F542C32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Z1_U13</w:t>
            </w:r>
          </w:p>
          <w:p w14:paraId="4DE52D98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Z1_U14</w:t>
            </w:r>
          </w:p>
          <w:p w14:paraId="48026AE3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Z1_U16</w:t>
            </w:r>
          </w:p>
          <w:p w14:paraId="2EECDC8F" w14:textId="77777777" w:rsidR="004730F2" w:rsidRDefault="004730F2" w:rsidP="004730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Z1_U17</w:t>
            </w:r>
          </w:p>
          <w:p w14:paraId="0DD843FB" w14:textId="3A78D14E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5BA7B1AA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FABCC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U2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E9BF4" w14:textId="7CC0F345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Obserwować codzienną pracę wykonywaną przez specjalistów ze swojej dziedziny, a także asystować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pracownikom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wykorzystując przy tym posiadaną wiedzę z zakresu zarządzania i dziedzin pokrewnych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D1E0BE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0546CA39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79C0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98724" w14:textId="1B0BA9B7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we współpracy ze specjalistami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lub samodzielnie pod okiem specjalisty</w:t>
            </w: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rozwiązywać nieskomplikowane problemy i zadania związane z wykonywaną pracą, stosując właściwe metody i narzędzia w tym techniki informatyczno-komunikacyjne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925EAC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7D735CA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8A91A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U4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C0D5B" w14:textId="5F3F7AA9" w:rsidR="0041163F" w:rsidRPr="00C5288C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Potrafi pozyskać informacje z baz danych, przepisów prawa i innych źródeł, będące niezbędnymi specjalistom do realizacji określonych zadań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93DC4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462A07E4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B61AF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U5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35DE88" w14:textId="52C6A1B6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62C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komunikować się w zakresie działalności zawodowej ze współpracownikami organizacji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6EEF5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35309435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9C54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U6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32EF0" w14:textId="3201B437" w:rsidR="0041163F" w:rsidRPr="00C5288C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Potrafi prawidłowo odczytywać,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analizować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i przygotowywać proste</w:t>
            </w:r>
            <w:r w:rsidRPr="008C0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dokumenty oraz zestawienia danych stosowane w określonych procesach zachodzących w organizacji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C80A7" w14:textId="77777777" w:rsidR="0041163F" w:rsidRPr="004F0EE0" w:rsidRDefault="0041163F" w:rsidP="0041163F">
            <w:pPr>
              <w:autoSpaceDE w:val="0"/>
              <w:snapToGri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F0EE0" w:rsidRPr="004F0EE0" w14:paraId="6DD4426C" w14:textId="77777777" w:rsidTr="002F34F5">
        <w:trPr>
          <w:trHeight w:val="376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A1F22B" w14:textId="77777777" w:rsidR="004F0EE0" w:rsidRPr="004F0EE0" w:rsidRDefault="004F0EE0" w:rsidP="004F0E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Po zaliczeniu przedmiotu student w zakresie </w:t>
            </w:r>
            <w:r w:rsidRPr="004F0EE0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zh-CN"/>
              </w:rPr>
              <w:t>kompetencji społecznych</w:t>
            </w:r>
            <w:r w:rsidRPr="004F0EE0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jest gotów do</w:t>
            </w:r>
          </w:p>
        </w:tc>
      </w:tr>
      <w:tr w:rsidR="0041163F" w:rsidRPr="004F0EE0" w14:paraId="0ECE79D8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050B2B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K1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A33AE" w14:textId="19047B5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Jest gotów wykazywać się rzetelnością, aktywnością i odpowiedzialnością podczas uczestnictwa w działaniach prowadzonych przez organizację.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766EB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Z1_K01</w:t>
            </w:r>
          </w:p>
          <w:p w14:paraId="752AE71D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Z1_K02</w:t>
            </w:r>
          </w:p>
          <w:p w14:paraId="6F6FF01B" w14:textId="77777777" w:rsidR="0041163F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Z1_K05</w:t>
            </w:r>
          </w:p>
          <w:p w14:paraId="17ED89DC" w14:textId="63F1682F" w:rsidR="0041163F" w:rsidRPr="004F0EE0" w:rsidRDefault="0041163F" w:rsidP="0041163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Z1_K06</w:t>
            </w:r>
          </w:p>
        </w:tc>
      </w:tr>
      <w:tr w:rsidR="0041163F" w:rsidRPr="004F0EE0" w14:paraId="59011C9D" w14:textId="77777777" w:rsidTr="002F34F5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FA6F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K2</w:t>
            </w:r>
          </w:p>
        </w:tc>
        <w:tc>
          <w:tcPr>
            <w:tcW w:w="6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392E" w14:textId="189E5E58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Przestrzegać przepisów prawa i norm etycznych związanych z wykonywaniem zawodu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69723" w14:textId="77777777" w:rsidR="0041163F" w:rsidRPr="004F0EE0" w:rsidRDefault="0041163F" w:rsidP="0041163F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41163F" w:rsidRPr="004F0EE0" w14:paraId="68729E1D" w14:textId="77777777" w:rsidTr="002F34F5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B39977" w14:textId="77777777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before="40" w:after="4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K3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132951" w14:textId="2F03346C" w:rsidR="0041163F" w:rsidRPr="004F0EE0" w:rsidRDefault="0041163F" w:rsidP="0041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905D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Krytycznie ocenia swój stan wiedzy i umiejętności, ma pełną świadomość znaczenia wiedzy w praktycznej działalności, przyjmuje rady i wskazówki doświadczonych pracowników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50662" w14:textId="77777777" w:rsidR="0041163F" w:rsidRPr="004F0EE0" w:rsidRDefault="0041163F" w:rsidP="0041163F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710853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14:paraId="6FD4865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8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3.3. Formy zajęć dydaktycznych i ich wymiar godzinowy </w:t>
      </w:r>
      <w:r w:rsidRPr="004F0EE0">
        <w:rPr>
          <w:rFonts w:ascii="Times New Roman" w:eastAsia="Times New Roman" w:hAnsi="Times New Roman" w:cs="Times New Roman"/>
          <w:b/>
          <w:lang w:eastAsia="zh-CN"/>
        </w:rPr>
        <w:t>- Studia stacjonarne (ST),  Studia niestacjonarne (NST)</w:t>
      </w:r>
    </w:p>
    <w:tbl>
      <w:tblPr>
        <w:tblW w:w="103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63"/>
        <w:gridCol w:w="863"/>
        <w:gridCol w:w="862"/>
        <w:gridCol w:w="863"/>
        <w:gridCol w:w="1006"/>
        <w:gridCol w:w="1006"/>
        <w:gridCol w:w="863"/>
        <w:gridCol w:w="719"/>
        <w:gridCol w:w="1461"/>
        <w:gridCol w:w="994"/>
        <w:gridCol w:w="851"/>
      </w:tblGrid>
      <w:tr w:rsidR="004F0EE0" w:rsidRPr="004F0EE0" w14:paraId="2EEC36B1" w14:textId="77777777" w:rsidTr="002F34F5">
        <w:trPr>
          <w:trHeight w:val="94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C51A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Ścieżka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D412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2C5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Ćwiczenia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ED4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Projekt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C8C1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Warsztat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48C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Laboratorium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2197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Seminarium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8902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Lektorat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D7E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zh-CN"/>
              </w:rPr>
              <w:t>Zajęcia prowadzone z wykorzystaniem metod i technik kształcenia na odległość w formie ……………….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B92A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Inne: praktyki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C479" w14:textId="77777777" w:rsidR="004F0EE0" w:rsidRPr="004F0EE0" w:rsidRDefault="004F0EE0" w:rsidP="004F0EE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Punkty ECTS</w:t>
            </w:r>
          </w:p>
        </w:tc>
      </w:tr>
      <w:tr w:rsidR="004F0EE0" w:rsidRPr="004F0EE0" w14:paraId="35551804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AEAE2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BDFC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5D3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FCE3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10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A816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2321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891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4707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614" w14:textId="627B96DB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905" w14:textId="19D20742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  <w:tr w:rsidR="004F0EE0" w:rsidRPr="004F0EE0" w14:paraId="479DFBB7" w14:textId="77777777" w:rsidTr="002F34F5">
        <w:trPr>
          <w:trHeight w:val="5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72D65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NST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52A4D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47EB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D71BF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16243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36ED1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F36E6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9C97B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348CE" w14:textId="77777777" w:rsidR="004F0EE0" w:rsidRPr="004F0EE0" w:rsidRDefault="004F0EE0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CD2F7" w14:textId="41DFA451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162F" w14:textId="14D917C8" w:rsidR="004F0EE0" w:rsidRPr="004F0EE0" w:rsidRDefault="0041163F" w:rsidP="004F0EE0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lang w:eastAsia="zh-CN"/>
              </w:rPr>
              <w:t>10</w:t>
            </w:r>
          </w:p>
        </w:tc>
      </w:tr>
    </w:tbl>
    <w:p w14:paraId="12CE720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F9222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A0011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3.4. Treści kształcenia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7955CD4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BB11068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bookmarkStart w:id="0" w:name="_Hlk153371805"/>
      <w:r w:rsidRPr="004F0EE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RODZAJ ZAJĘĆ: PRAKTYKI </w:t>
      </w:r>
    </w:p>
    <w:p w14:paraId="02CF4A1D" w14:textId="77777777" w:rsidR="004F0EE0" w:rsidRPr="004F0EE0" w:rsidRDefault="004F0EE0" w:rsidP="004F0EE0">
      <w:pPr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zh-CN"/>
        </w:rPr>
      </w:pPr>
    </w:p>
    <w:tbl>
      <w:tblPr>
        <w:tblW w:w="864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4493"/>
        <w:gridCol w:w="1559"/>
        <w:gridCol w:w="1063"/>
        <w:gridCol w:w="1063"/>
      </w:tblGrid>
      <w:tr w:rsidR="0041163F" w:rsidRPr="004F0EE0" w14:paraId="2034C8AB" w14:textId="77777777" w:rsidTr="0041163F">
        <w:trPr>
          <w:cantSplit/>
          <w:trHeight w:val="31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AF66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sz w:val="18"/>
                <w:lang w:eastAsia="zh-CN"/>
              </w:rPr>
              <w:t>Lp.</w:t>
            </w:r>
          </w:p>
        </w:tc>
        <w:tc>
          <w:tcPr>
            <w:tcW w:w="4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BAC47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Treść zajęć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386227" w14:textId="7F16C11B" w:rsidR="0041163F" w:rsidRPr="004F0EE0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Odniesienie do przedmiotowych efektów uczenia się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FD0EFC" w14:textId="5A0A8FB8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Sposób realizacji (zaznaczyć „X”)</w:t>
            </w:r>
          </w:p>
        </w:tc>
      </w:tr>
      <w:tr w:rsidR="0041163F" w:rsidRPr="004F0EE0" w14:paraId="4A3FCC74" w14:textId="77777777" w:rsidTr="0041163F">
        <w:trPr>
          <w:cantSplit/>
          <w:trHeight w:val="27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309FC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D56D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6086AC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8E27803" w14:textId="281A69FB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ST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22D485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NST</w:t>
            </w:r>
          </w:p>
        </w:tc>
      </w:tr>
      <w:tr w:rsidR="0041163F" w:rsidRPr="004F0EE0" w14:paraId="5D1170D4" w14:textId="77777777" w:rsidTr="0041163F">
        <w:trPr>
          <w:cantSplit/>
          <w:trHeight w:val="124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36BB0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707D9" w14:textId="77777777" w:rsidR="0041163F" w:rsidRPr="004F0EE0" w:rsidRDefault="0041163F" w:rsidP="004F0EE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598C0" w14:textId="77777777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B931" w14:textId="4A1B28B6" w:rsidR="0041163F" w:rsidRPr="004F0EE0" w:rsidRDefault="0041163F" w:rsidP="004F0EE0">
            <w:pPr>
              <w:tabs>
                <w:tab w:val="left" w:pos="-5814"/>
              </w:tabs>
              <w:overflowPunct w:val="0"/>
              <w:autoSpaceDE w:val="0"/>
              <w:snapToGri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16"/>
                <w:lang w:eastAsia="zh-CN"/>
              </w:rPr>
              <w:t>Praktyki w siedzibie instytucji przyjmującej na praktyki</w:t>
            </w:r>
          </w:p>
        </w:tc>
      </w:tr>
      <w:tr w:rsidR="0041163F" w:rsidRPr="004F0EE0" w14:paraId="308AAA90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38F92" w14:textId="0D33832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79CB8" w14:textId="4A9E02C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profilem działalności organizacji, jego misją, strategią i celami.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556F" w14:textId="41EDB3DE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7EC42006" w14:textId="69C16278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D7692" w14:textId="6856D4A3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16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szCs w:val="16"/>
                <w:lang w:eastAsia="zh-CN"/>
              </w:rPr>
              <w:t>X</w:t>
            </w:r>
          </w:p>
        </w:tc>
      </w:tr>
      <w:tr w:rsidR="0041163F" w:rsidRPr="004F0EE0" w14:paraId="7EFFB219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5F516B" w14:textId="77777777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35E79" w14:textId="2ADC60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przepisami dotyczącymi BHP i tajemnicy służbowej, z prawnymi uwarunkowaniami działania organizacji oraz wewnętrznymi regulacjami prawnymi.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F88D" w14:textId="2851D636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W2,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C0C114F" w14:textId="599C525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0FD3B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6E473BF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B76D5" w14:textId="52BEE32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A9475" w14:textId="6362BC2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14AD1">
              <w:rPr>
                <w:rFonts w:ascii="Times New Roman" w:hAnsi="Times New Roman" w:cs="Times New Roman"/>
                <w:sz w:val="20"/>
              </w:rPr>
              <w:t>oznanie struktury i hierarchii zarządzania w organizacji</w:t>
            </w:r>
            <w:r>
              <w:rPr>
                <w:rFonts w:ascii="Times New Roman" w:hAnsi="Times New Roman" w:cs="Times New Roman"/>
                <w:sz w:val="20"/>
              </w:rPr>
              <w:t>, zakresu działania poszczególnych działów.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C039" w14:textId="429E68F0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W1,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FE267E" w14:textId="6F1C2498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178F63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0CFE3D4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AB8F21" w14:textId="0CC91F1E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ED59B" w14:textId="5DD8C5CF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Zapoznanie się z obiegiem dokumentów i procedurami obowiązującymi w danej komórce organizacyjnej</w:t>
            </w:r>
            <w:r>
              <w:rPr>
                <w:rFonts w:ascii="Times New Roman" w:hAnsi="Times New Roman" w:cs="Times New Roman"/>
                <w:sz w:val="20"/>
              </w:rPr>
              <w:t>. Przepływ informacji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A5C" w14:textId="07FBD0C0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W3, W5,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D757573" w14:textId="223F1EDB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783F6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A4C4654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28ED0" w14:textId="4813B26A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D891E" w14:textId="60298564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Poznanie sprzętu oraz oprogramowania komputerowego stosowanego w organizacji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82EE" w14:textId="72BF8ADD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U1,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F246A3" w14:textId="1AF02B1C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8CCAC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58F83737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17628" w14:textId="36B07675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9E9A32" w14:textId="33EF3C7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stanowiska pracy. Wskazanie i przydzielenie zasobów niezbędnych do realizacji zadań powierzonych w ramach praktyk.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DB9" w14:textId="536EF5DB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U1,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C8E5CCF" w14:textId="7D5588F3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8B599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61BDD478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95BB9" w14:textId="2ABD3A33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0B347" w14:textId="7BEEC990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Zapoznanie z metodyką realizacji różnorodnych zadań oraz narzędziami wspomagającymi ich realizację, funkcjonującymi w organizacji.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CA7B" w14:textId="2DF4AE7B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W4, U5,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6A9A49" w14:textId="54424E54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ADC725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C34D4F6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DE5D3" w14:textId="476F990D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6A153" w14:textId="12B78596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514AD1">
              <w:rPr>
                <w:rFonts w:ascii="Times New Roman" w:hAnsi="Times New Roman" w:cs="Times New Roman"/>
                <w:sz w:val="20"/>
              </w:rPr>
              <w:t>Obserwacja pracy doświadczonych pracowników zatrudnionych w organizacji, w której student odbywa praktykę, zadawanie pytań, zapisywanie ważnych informacji.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394F" w14:textId="01A9235D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W6, W7, U1, U2, U4, U5, U6,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87C68B" w14:textId="083B7B9F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890B8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tr w:rsidR="0041163F" w:rsidRPr="004F0EE0" w14:paraId="4A91308C" w14:textId="77777777" w:rsidTr="0041163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95677" w14:textId="0A46B510" w:rsid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6DFF6" w14:textId="1ECBF22C" w:rsidR="0041163F" w:rsidRPr="00514AD1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60" w:line="24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Pomoc specjalistom w realizacji określonych </w:t>
            </w:r>
            <w:r w:rsidRPr="00514AD1">
              <w:rPr>
                <w:rFonts w:ascii="Times New Roman" w:hAnsi="Times New Roman" w:cs="Times New Roman"/>
                <w:sz w:val="20"/>
              </w:rPr>
              <w:t>zadań i czynności (w tym m.in. kompletowanie</w:t>
            </w:r>
            <w:r>
              <w:rPr>
                <w:rFonts w:ascii="Times New Roman" w:hAnsi="Times New Roman" w:cs="Times New Roman"/>
                <w:sz w:val="20"/>
              </w:rPr>
              <w:t xml:space="preserve"> i analizowanie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dokumentacji, wprowadzanie dokumentów do systemów stosowanych w firmie/instytucji, sporządzanie</w:t>
            </w:r>
            <w:r>
              <w:rPr>
                <w:rFonts w:ascii="Times New Roman" w:hAnsi="Times New Roman" w:cs="Times New Roman"/>
                <w:sz w:val="20"/>
              </w:rPr>
              <w:t xml:space="preserve"> prostych dokumentów, sprawozdań, </w:t>
            </w:r>
            <w:r w:rsidRPr="00514AD1">
              <w:rPr>
                <w:rFonts w:ascii="Times New Roman" w:hAnsi="Times New Roman" w:cs="Times New Roman"/>
                <w:sz w:val="20"/>
              </w:rPr>
              <w:t>zestawień, obsługa programów</w:t>
            </w:r>
            <w:r>
              <w:rPr>
                <w:rFonts w:ascii="Times New Roman" w:hAnsi="Times New Roman" w:cs="Times New Roman"/>
                <w:sz w:val="20"/>
              </w:rPr>
              <w:t xml:space="preserve"> i sprzętu</w:t>
            </w:r>
            <w:r w:rsidRPr="00514AD1">
              <w:rPr>
                <w:rFonts w:ascii="Times New Roman" w:hAnsi="Times New Roman" w:cs="Times New Roman"/>
                <w:sz w:val="20"/>
              </w:rPr>
              <w:t xml:space="preserve"> obowiązujących w firmie/instytucji, </w:t>
            </w:r>
            <w:r>
              <w:rPr>
                <w:rFonts w:ascii="Times New Roman" w:hAnsi="Times New Roman" w:cs="Times New Roman"/>
                <w:sz w:val="20"/>
              </w:rPr>
              <w:t>pozyskiwanie informacji i danych niezbędnych do realizacji określonych zadań</w:t>
            </w:r>
            <w:r w:rsidRPr="00514AD1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215C" w14:textId="706D9386" w:rsidR="0041163F" w:rsidRPr="0041163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1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W6, W7, U1, U2, U3, U4, U5, U6, K1, K2, K3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2A93D7" w14:textId="095D6E89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  <w:tc>
          <w:tcPr>
            <w:tcW w:w="10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769724" w14:textId="77777777" w:rsidR="0041163F" w:rsidRPr="001E728F" w:rsidRDefault="0041163F" w:rsidP="0041163F">
            <w:pPr>
              <w:tabs>
                <w:tab w:val="left" w:pos="-5814"/>
              </w:tabs>
              <w:overflowPunct w:val="0"/>
              <w:autoSpaceDE w:val="0"/>
              <w:spacing w:after="0" w:line="256" w:lineRule="auto"/>
              <w:jc w:val="center"/>
              <w:textAlignment w:val="baseline"/>
            </w:pPr>
          </w:p>
        </w:tc>
      </w:tr>
      <w:bookmarkEnd w:id="0"/>
    </w:tbl>
    <w:p w14:paraId="08A1BB81" w14:textId="132604E0" w:rsidR="004F0EE0" w:rsidRPr="001E728F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</w:pPr>
    </w:p>
    <w:p w14:paraId="3FA30BDF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lastRenderedPageBreak/>
        <w:t xml:space="preserve">3.5. Metody weryfikacji efektów uczenia się </w:t>
      </w:r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(wskazanie i opisanie metod prowadzenia zajęć oraz weryfikacji osiągnięcia efektów uczenia się, np. debata,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case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 xml:space="preserve"> </w:t>
      </w:r>
      <w:proofErr w:type="spellStart"/>
      <w:r w:rsidRPr="004F0EE0">
        <w:rPr>
          <w:rFonts w:ascii="Times New Roman" w:eastAsia="Times New Roman" w:hAnsi="Times New Roman" w:cs="Times New Roman"/>
          <w:szCs w:val="20"/>
          <w:lang w:eastAsia="zh-CN"/>
        </w:rPr>
        <w:t>study</w:t>
      </w:r>
      <w:proofErr w:type="spellEnd"/>
      <w:r w:rsidRPr="004F0EE0">
        <w:rPr>
          <w:rFonts w:ascii="Times New Roman" w:eastAsia="Times New Roman" w:hAnsi="Times New Roman" w:cs="Times New Roman"/>
          <w:szCs w:val="20"/>
          <w:lang w:eastAsia="zh-CN"/>
        </w:rPr>
        <w:t>, przygotowania i obrony projektu, złożona prezentacja multimedialna, rozwiązywanie zadań problemowych, symulacje sytuacji, wizyta studyjna, gry symulacyjne + opis danej metody):</w:t>
      </w:r>
    </w:p>
    <w:p w14:paraId="6D0B32D7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1AA5139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Efekty uczenia się są weryfikowane na podstawie dziennika praktyk oraz pisemnego zaświadczenia o odbyciu praktyk wraz z pisemną opinią opiekuna praktyk.</w:t>
      </w:r>
    </w:p>
    <w:p w14:paraId="5DFADFE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7C6DA0B3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3.6. Kryteria oceny osiągniętych efektów uczenia się</w:t>
      </w:r>
    </w:p>
    <w:p w14:paraId="14BADACE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60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4666"/>
      </w:tblGrid>
      <w:tr w:rsidR="004F0EE0" w:rsidRPr="004F0EE0" w14:paraId="642BACC6" w14:textId="77777777" w:rsidTr="002F34F5">
        <w:trPr>
          <w:trHeight w:val="3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68DA57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Efekt uczenia się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1CB6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Na „</w:t>
            </w:r>
            <w:proofErr w:type="spellStart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zal</w:t>
            </w:r>
            <w:proofErr w:type="spellEnd"/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.”</w:t>
            </w:r>
          </w:p>
          <w:p w14:paraId="44935B8B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b/>
                <w:sz w:val="20"/>
                <w:lang w:eastAsia="zh-CN"/>
              </w:rPr>
              <w:t>student zna i rozumie/potrafi/jest gotów do</w:t>
            </w:r>
          </w:p>
        </w:tc>
      </w:tr>
      <w:tr w:rsidR="004F0EE0" w:rsidRPr="004F0EE0" w14:paraId="33F3E178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1A7E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4991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wiedzy wskazanej w efektach uczenia się</w:t>
            </w:r>
          </w:p>
        </w:tc>
      </w:tr>
      <w:tr w:rsidR="004F0EE0" w:rsidRPr="004F0EE0" w14:paraId="22B28383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F5D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U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A34C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before="40"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  <w:tr w:rsidR="004F0EE0" w:rsidRPr="004F0EE0" w14:paraId="6457529A" w14:textId="77777777" w:rsidTr="002F34F5">
        <w:trPr>
          <w:trHeight w:val="838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775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K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0632" w14:textId="77777777" w:rsidR="004F0EE0" w:rsidRPr="004F0EE0" w:rsidRDefault="004F0EE0" w:rsidP="004F0EE0">
            <w:pPr>
              <w:tabs>
                <w:tab w:val="left" w:pos="-5814"/>
              </w:tabs>
              <w:overflowPunct w:val="0"/>
              <w:autoSpaceDE w:val="0"/>
              <w:spacing w:after="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F0EE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51-100% umiejętności wskazanych w efektach uczenia się</w:t>
            </w:r>
          </w:p>
        </w:tc>
      </w:tr>
    </w:tbl>
    <w:p w14:paraId="0508BEC2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B8ABFAA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b/>
          <w:szCs w:val="20"/>
          <w:lang w:eastAsia="zh-CN"/>
        </w:rPr>
        <w:t>3.7. Zalecana literatura</w:t>
      </w:r>
    </w:p>
    <w:p w14:paraId="54E7B685" w14:textId="77777777" w:rsidR="004F0EE0" w:rsidRPr="004F0EE0" w:rsidRDefault="004F0EE0" w:rsidP="004F0EE0">
      <w:pPr>
        <w:tabs>
          <w:tab w:val="left" w:pos="-5814"/>
        </w:tabs>
        <w:overflowPunct w:val="0"/>
        <w:autoSpaceDE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51FD62" w14:textId="77777777" w:rsidR="004F0EE0" w:rsidRPr="004F0EE0" w:rsidRDefault="004F0EE0" w:rsidP="004F0EE0">
      <w:pPr>
        <w:tabs>
          <w:tab w:val="left" w:pos="-5814"/>
        </w:tabs>
        <w:spacing w:after="0" w:line="240" w:lineRule="auto"/>
        <w:ind w:left="737" w:hanging="340"/>
        <w:jc w:val="both"/>
        <w:rPr>
          <w:rFonts w:ascii="Times New Roman" w:eastAsia="Times New Roman" w:hAnsi="Times New Roman" w:cs="Times New Roman"/>
          <w:szCs w:val="20"/>
          <w:lang w:eastAsia="zh-CN"/>
        </w:rPr>
      </w:pPr>
      <w:r w:rsidRPr="004F0EE0">
        <w:rPr>
          <w:rFonts w:ascii="Times New Roman" w:eastAsia="Times New Roman" w:hAnsi="Times New Roman" w:cs="Times New Roman"/>
          <w:szCs w:val="20"/>
          <w:lang w:eastAsia="zh-CN"/>
        </w:rPr>
        <w:t>- Zgodna z charakterem odbywanych praktyk zawodowych.</w:t>
      </w:r>
    </w:p>
    <w:p w14:paraId="5C72761C" w14:textId="77777777" w:rsidR="004F0EE0" w:rsidRPr="004F0EE0" w:rsidRDefault="004F0EE0" w:rsidP="004F0EE0">
      <w:pPr>
        <w:spacing w:before="240" w:after="60" w:line="240" w:lineRule="auto"/>
        <w:rPr>
          <w:rFonts w:ascii="Times New Roman" w:eastAsia="Calibri" w:hAnsi="Times New Roman" w:cs="Times New Roman"/>
          <w:b/>
          <w:smallCaps/>
          <w:color w:val="000000"/>
          <w:sz w:val="20"/>
          <w:lang w:eastAsia="zh-CN"/>
        </w:rPr>
      </w:pPr>
      <w:r w:rsidRPr="004F0EE0">
        <w:rPr>
          <w:rFonts w:ascii="Times New Roman" w:eastAsia="Calibri" w:hAnsi="Times New Roman" w:cs="Times New Roman"/>
          <w:b/>
          <w:smallCaps/>
          <w:sz w:val="24"/>
          <w:lang w:eastAsia="zh-CN"/>
        </w:rPr>
        <w:t>4. Nakład pracy studenta - bilans punktów ECTS</w:t>
      </w:r>
    </w:p>
    <w:p w14:paraId="2E2A0463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4F0EE0" w:rsidRPr="004F0EE0" w14:paraId="09386D09" w14:textId="77777777" w:rsidTr="002F34F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F7193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019BE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  <w:t>Obciążenie studenta</w:t>
            </w:r>
          </w:p>
        </w:tc>
      </w:tr>
      <w:tr w:rsidR="004F0EE0" w:rsidRPr="004F0EE0" w14:paraId="44A51196" w14:textId="77777777" w:rsidTr="002F34F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BBB208" w14:textId="77777777" w:rsidR="004F0EE0" w:rsidRPr="004F0EE0" w:rsidRDefault="004F0EE0" w:rsidP="004F0EE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zh-C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9CCD9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488E8" w14:textId="77777777" w:rsidR="004F0EE0" w:rsidRPr="004F0EE0" w:rsidRDefault="004F0EE0" w:rsidP="004F0EE0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18"/>
                <w:lang w:eastAsia="zh-CN"/>
              </w:rPr>
              <w:t>NST</w:t>
            </w:r>
          </w:p>
        </w:tc>
      </w:tr>
      <w:tr w:rsidR="004F0EE0" w:rsidRPr="004F0EE0" w14:paraId="42057E77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BA07126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PRAKTYKA ZAWODOWA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21877D" w14:textId="53821EFB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7813B" w14:textId="5771A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484A1CFD" w14:textId="77777777" w:rsidTr="002F34F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D16063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6BA8E7" w14:textId="5755301E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3B982F" w14:textId="4EF718C0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4F0EE0" w:rsidRPr="004F0EE0" w14:paraId="7F58E71A" w14:textId="77777777" w:rsidTr="002F34F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46EE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23A6C7D" w14:textId="686CBFDA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60EC5F" w14:textId="0D808377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250</w:t>
            </w:r>
          </w:p>
        </w:tc>
      </w:tr>
      <w:tr w:rsidR="004F0EE0" w:rsidRPr="004F0EE0" w14:paraId="5709B36D" w14:textId="77777777" w:rsidTr="002F34F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0A6D48C" w14:textId="77777777" w:rsidR="004F0EE0" w:rsidRPr="004F0EE0" w:rsidRDefault="004F0EE0" w:rsidP="004F0EE0">
            <w:pPr>
              <w:suppressAutoHyphens/>
              <w:autoSpaceDE w:val="0"/>
              <w:spacing w:before="20" w:after="20" w:line="256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zh-CN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B34BB53" w14:textId="6AAE3951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034F65" w14:textId="26AFD716" w:rsidR="004F0EE0" w:rsidRPr="004F0EE0" w:rsidRDefault="0041163F" w:rsidP="004F0EE0">
            <w:pPr>
              <w:suppressAutoHyphens/>
              <w:autoSpaceDE w:val="0"/>
              <w:snapToGrid w:val="0"/>
              <w:spacing w:before="20" w:after="2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</w:tbl>
    <w:p w14:paraId="2A353F5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57CC48F8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32A67" w:rsidRPr="004F0EE0" w14:paraId="1970ED0C" w14:textId="77777777" w:rsidTr="00EE6CC8">
        <w:tc>
          <w:tcPr>
            <w:tcW w:w="2600" w:type="dxa"/>
            <w:shd w:val="clear" w:color="auto" w:fill="auto"/>
          </w:tcPr>
          <w:p w14:paraId="531833CD" w14:textId="77777777" w:rsidR="00E32A67" w:rsidRPr="004F0EE0" w:rsidRDefault="00E32A67" w:rsidP="00E32A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Data ostatniej zmiany</w:t>
            </w:r>
          </w:p>
        </w:tc>
        <w:tc>
          <w:tcPr>
            <w:tcW w:w="3178" w:type="dxa"/>
          </w:tcPr>
          <w:p w14:paraId="44D24AE5" w14:textId="0772557C" w:rsidR="00E32A67" w:rsidRPr="004F0EE0" w:rsidRDefault="00E32A67" w:rsidP="00E32A67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bookmarkStart w:id="1" w:name="_GoBack"/>
            <w:bookmarkEnd w:id="1"/>
            <w:r>
              <w:rPr>
                <w:rFonts w:ascii="Calibri" w:hAnsi="Calibri"/>
              </w:rPr>
              <w:t>30.09.2024</w:t>
            </w:r>
          </w:p>
        </w:tc>
      </w:tr>
      <w:tr w:rsidR="00E32A67" w:rsidRPr="004F0EE0" w14:paraId="48639671" w14:textId="77777777" w:rsidTr="00EE6CC8">
        <w:tc>
          <w:tcPr>
            <w:tcW w:w="2600" w:type="dxa"/>
            <w:shd w:val="clear" w:color="auto" w:fill="auto"/>
          </w:tcPr>
          <w:p w14:paraId="1C42B490" w14:textId="77777777" w:rsidR="00E32A67" w:rsidRPr="004F0EE0" w:rsidRDefault="00E32A67" w:rsidP="00E32A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Zmiany wprowadził</w:t>
            </w:r>
          </w:p>
        </w:tc>
        <w:tc>
          <w:tcPr>
            <w:tcW w:w="3178" w:type="dxa"/>
          </w:tcPr>
          <w:p w14:paraId="78A49C5B" w14:textId="48462417" w:rsidR="00E32A67" w:rsidRPr="004F0EE0" w:rsidRDefault="00E32A67" w:rsidP="00E32A67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  <w:tr w:rsidR="00E32A67" w:rsidRPr="004F0EE0" w14:paraId="4A814E81" w14:textId="77777777" w:rsidTr="00EE6CC8">
        <w:tc>
          <w:tcPr>
            <w:tcW w:w="2600" w:type="dxa"/>
            <w:shd w:val="clear" w:color="auto" w:fill="auto"/>
          </w:tcPr>
          <w:p w14:paraId="2F8F52CE" w14:textId="77777777" w:rsidR="00E32A67" w:rsidRPr="004F0EE0" w:rsidRDefault="00E32A67" w:rsidP="00E32A6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lang w:eastAsia="zh-CN"/>
              </w:rPr>
            </w:pPr>
            <w:r w:rsidRPr="004F0EE0">
              <w:rPr>
                <w:rFonts w:ascii="Times New Roman" w:eastAsia="Calibri" w:hAnsi="Times New Roman" w:cs="Times New Roman"/>
                <w:sz w:val="24"/>
                <w:lang w:eastAsia="zh-CN"/>
              </w:rPr>
              <w:t>Zmiany zatwierdził</w:t>
            </w:r>
          </w:p>
        </w:tc>
        <w:tc>
          <w:tcPr>
            <w:tcW w:w="3178" w:type="dxa"/>
          </w:tcPr>
          <w:p w14:paraId="09D12C94" w14:textId="45E364BA" w:rsidR="00E32A67" w:rsidRPr="004F0EE0" w:rsidRDefault="00E32A67" w:rsidP="00E32A67">
            <w:pPr>
              <w:spacing w:after="200" w:line="276" w:lineRule="auto"/>
              <w:rPr>
                <w:rFonts w:ascii="Calibri" w:eastAsia="Calibri" w:hAnsi="Calibri" w:cs="Times New Roman"/>
                <w:sz w:val="24"/>
                <w:lang w:eastAsia="zh-CN"/>
              </w:rPr>
            </w:pPr>
            <w:r>
              <w:rPr>
                <w:rFonts w:ascii="Calibri" w:hAnsi="Calibri"/>
              </w:rPr>
              <w:t>Mgr Anna Bielak</w:t>
            </w:r>
          </w:p>
        </w:tc>
      </w:tr>
    </w:tbl>
    <w:p w14:paraId="5DAD8E4B" w14:textId="77777777" w:rsidR="004F0EE0" w:rsidRPr="004F0EE0" w:rsidRDefault="004F0EE0" w:rsidP="004F0EE0">
      <w:pPr>
        <w:tabs>
          <w:tab w:val="left" w:pos="190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lang w:eastAsia="zh-CN"/>
        </w:rPr>
      </w:pPr>
    </w:p>
    <w:p w14:paraId="6505017A" w14:textId="77777777" w:rsidR="00E5706F" w:rsidRDefault="00E5706F" w:rsidP="00E5706F"/>
    <w:sectPr w:rsidR="00E5706F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F866C" w14:textId="77777777" w:rsidR="00F92317" w:rsidRDefault="00F92317">
      <w:pPr>
        <w:spacing w:after="0" w:line="240" w:lineRule="auto"/>
      </w:pPr>
      <w:r>
        <w:separator/>
      </w:r>
    </w:p>
  </w:endnote>
  <w:endnote w:type="continuationSeparator" w:id="0">
    <w:p w14:paraId="3CE27883" w14:textId="77777777" w:rsidR="00F92317" w:rsidRDefault="00F9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1F3D" w14:textId="77777777" w:rsidR="00AD61A3" w:rsidRDefault="004F0EE0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6D6C00" wp14:editId="68D4F53E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D14309" w14:textId="58462DD0" w:rsidR="00AD61A3" w:rsidRDefault="004F0E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32A67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D6C0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" stroked="f">
              <v:fill opacity="0"/>
              <v:textbox inset="0,0,0,0">
                <w:txbxContent>
                  <w:p w14:paraId="4CD14309" w14:textId="58462DD0" w:rsidR="00AD61A3" w:rsidRDefault="004F0E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32A67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2BE5" w14:textId="77777777" w:rsidR="00F92317" w:rsidRDefault="00F92317">
      <w:pPr>
        <w:spacing w:after="0" w:line="240" w:lineRule="auto"/>
      </w:pPr>
      <w:r>
        <w:separator/>
      </w:r>
    </w:p>
  </w:footnote>
  <w:footnote w:type="continuationSeparator" w:id="0">
    <w:p w14:paraId="40627968" w14:textId="77777777" w:rsidR="00F92317" w:rsidRDefault="00F9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9EAE" w14:textId="77777777" w:rsidR="00BA1ECF" w:rsidRDefault="00F92317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0"/>
    <w:rsid w:val="00051494"/>
    <w:rsid w:val="000B2767"/>
    <w:rsid w:val="000B336B"/>
    <w:rsid w:val="000C0999"/>
    <w:rsid w:val="00176424"/>
    <w:rsid w:val="001E728F"/>
    <w:rsid w:val="00210B1B"/>
    <w:rsid w:val="0026052B"/>
    <w:rsid w:val="002A031B"/>
    <w:rsid w:val="002A7918"/>
    <w:rsid w:val="002B09C6"/>
    <w:rsid w:val="00326282"/>
    <w:rsid w:val="0041163F"/>
    <w:rsid w:val="00437ADF"/>
    <w:rsid w:val="0046041C"/>
    <w:rsid w:val="004730F2"/>
    <w:rsid w:val="004C0DCD"/>
    <w:rsid w:val="004F0EE0"/>
    <w:rsid w:val="005046DC"/>
    <w:rsid w:val="00514AD1"/>
    <w:rsid w:val="00520991"/>
    <w:rsid w:val="0053096D"/>
    <w:rsid w:val="005519D8"/>
    <w:rsid w:val="005B2C05"/>
    <w:rsid w:val="005E0076"/>
    <w:rsid w:val="00627151"/>
    <w:rsid w:val="006D58CA"/>
    <w:rsid w:val="007102D6"/>
    <w:rsid w:val="00726B64"/>
    <w:rsid w:val="00773B76"/>
    <w:rsid w:val="007B220E"/>
    <w:rsid w:val="007E172F"/>
    <w:rsid w:val="00826772"/>
    <w:rsid w:val="008302C6"/>
    <w:rsid w:val="008656EE"/>
    <w:rsid w:val="0098767C"/>
    <w:rsid w:val="00A41507"/>
    <w:rsid w:val="00A66273"/>
    <w:rsid w:val="00A83F28"/>
    <w:rsid w:val="00AE61D6"/>
    <w:rsid w:val="00B74848"/>
    <w:rsid w:val="00C42F75"/>
    <w:rsid w:val="00C5288C"/>
    <w:rsid w:val="00CC7AED"/>
    <w:rsid w:val="00CD372D"/>
    <w:rsid w:val="00D36973"/>
    <w:rsid w:val="00DA62EE"/>
    <w:rsid w:val="00DB284F"/>
    <w:rsid w:val="00DD367D"/>
    <w:rsid w:val="00E32A67"/>
    <w:rsid w:val="00E5706F"/>
    <w:rsid w:val="00E73447"/>
    <w:rsid w:val="00E83C42"/>
    <w:rsid w:val="00EA0CE6"/>
    <w:rsid w:val="00EF772F"/>
    <w:rsid w:val="00F31E57"/>
    <w:rsid w:val="00F75003"/>
    <w:rsid w:val="00F92317"/>
    <w:rsid w:val="00FC2529"/>
    <w:rsid w:val="00FD32B9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960BF"/>
  <w15:chartTrackingRefBased/>
  <w15:docId w15:val="{2C5BFDAD-6528-48D4-B6E9-14162A9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F0EE0"/>
  </w:style>
  <w:style w:type="paragraph" w:styleId="Stopka">
    <w:name w:val="footer"/>
    <w:basedOn w:val="Normalny"/>
    <w:link w:val="Stopka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rsid w:val="004F0EE0"/>
    <w:rPr>
      <w:rFonts w:ascii="Times New Roman" w:eastAsia="Calibri" w:hAnsi="Times New Roman" w:cs="Times New Roman"/>
      <w:sz w:val="24"/>
      <w:lang w:eastAsia="zh-CN"/>
    </w:rPr>
  </w:style>
  <w:style w:type="paragraph" w:styleId="Nagwek">
    <w:name w:val="header"/>
    <w:basedOn w:val="Normalny"/>
    <w:link w:val="NagwekZnak"/>
    <w:rsid w:val="004F0EE0"/>
    <w:pPr>
      <w:tabs>
        <w:tab w:val="center" w:pos="4536"/>
        <w:tab w:val="right" w:pos="9072"/>
      </w:tabs>
      <w:spacing w:after="20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4F0EE0"/>
    <w:rPr>
      <w:rFonts w:ascii="Times New Roman" w:eastAsia="Calibri" w:hAnsi="Times New Roman" w:cs="Times New Roman"/>
      <w:sz w:val="24"/>
      <w:lang w:eastAsia="zh-CN"/>
    </w:rPr>
  </w:style>
  <w:style w:type="paragraph" w:customStyle="1" w:styleId="Cele">
    <w:name w:val="Cele"/>
    <w:basedOn w:val="Tekstpodstawowy"/>
    <w:rsid w:val="00520991"/>
    <w:pPr>
      <w:tabs>
        <w:tab w:val="left" w:pos="-5814"/>
        <w:tab w:val="left" w:pos="720"/>
      </w:tabs>
      <w:overflowPunct w:val="0"/>
      <w:autoSpaceDE w:val="0"/>
      <w:spacing w:before="120" w:after="0" w:line="240" w:lineRule="auto"/>
      <w:ind w:left="900" w:hanging="54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0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0991"/>
  </w:style>
  <w:style w:type="paragraph" w:customStyle="1" w:styleId="wrubryce">
    <w:name w:val="w rubryce"/>
    <w:basedOn w:val="Tekstpodstawowy"/>
    <w:rsid w:val="00F75003"/>
    <w:pPr>
      <w:tabs>
        <w:tab w:val="left" w:pos="-5814"/>
      </w:tabs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1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1E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1E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1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1E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5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D5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Kruszyńska</dc:creator>
  <cp:keywords/>
  <dc:description/>
  <cp:lastModifiedBy>Joanna Szydłowska</cp:lastModifiedBy>
  <cp:revision>3</cp:revision>
  <dcterms:created xsi:type="dcterms:W3CDTF">2024-08-01T07:13:00Z</dcterms:created>
  <dcterms:modified xsi:type="dcterms:W3CDTF">2024-10-08T12:32:00Z</dcterms:modified>
</cp:coreProperties>
</file>